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DD" w:rsidRPr="00EC21DD" w:rsidRDefault="00EC21DD" w:rsidP="00EC21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C21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Октябрьском районе к реальному лишению свободы </w:t>
      </w:r>
    </w:p>
    <w:p w:rsidR="00EC21DD" w:rsidRDefault="00EC21DD" w:rsidP="00EC21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C21D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осужден мужчина за незаконный оборот наркотических средств</w:t>
      </w:r>
    </w:p>
    <w:p w:rsidR="00EC21DD" w:rsidRDefault="00EC21DD" w:rsidP="00EC21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C21DD" w:rsidRPr="00EC21DD" w:rsidRDefault="00EC21DD" w:rsidP="00EC2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Октябрьским районным судом рассмотрено уголовное дело в отношении жителя </w:t>
      </w:r>
      <w:proofErr w:type="spellStart"/>
      <w:r w:rsidRPr="00EC21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EC21DD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EC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овомихайловка</w:t>
      </w:r>
      <w:proofErr w:type="spellEnd"/>
      <w:r w:rsidRPr="00EC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Октябрьского района. Он признан виновным в совершении преступления, предусмотренного ч. 2 ст. 228 УК РФ (незаконное приобретение и хранение наркотических средств, без цели сбыта в крупном размере).</w:t>
      </w:r>
    </w:p>
    <w:p w:rsidR="00EC21DD" w:rsidRPr="00EC21DD" w:rsidRDefault="00EC21DD" w:rsidP="00EC2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2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судебного следствия установлено, что в октябре 2019 года молодой человек в окрестностях с. Новомихайловка незаконно приобрел верхушечные части дикорастущей конопли, из которых впоследствии изготовил наркотическое средство – гашишное масло, массой 256 граммов, которое незаконно хранил при себе и в своем автомобиле до момента обнаружения и изъятия сотрудниками УФСБ России по Амурской области.</w:t>
      </w:r>
      <w:proofErr w:type="gramEnd"/>
    </w:p>
    <w:p w:rsidR="00EC21DD" w:rsidRPr="00EC21DD" w:rsidRDefault="00EC21DD" w:rsidP="00EC2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преступление мужчина совершил в период условного осуждения. Суд учел обстоятельства уголовного дела, отменил условное осуждение и по совокупности приговоров назначил подсудимому 3 года 6 месяцев лишения свободы с отбыванием наказания в исправительной колонии общего режима.</w:t>
      </w:r>
    </w:p>
    <w:p w:rsidR="00EC21DD" w:rsidRPr="00EC21DD" w:rsidRDefault="00EC21DD" w:rsidP="00EC2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обвинение поддержала прокуратура Октябрьского района. Приговор вступил в законную силу.</w:t>
      </w:r>
    </w:p>
    <w:p w:rsidR="00EC21DD" w:rsidRDefault="00EC21DD" w:rsidP="00EC2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1DD" w:rsidRDefault="00EC21DD" w:rsidP="00EC2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1DD" w:rsidRDefault="00EC21DD" w:rsidP="00EC2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D67" w:rsidRPr="00EC21DD" w:rsidRDefault="00EC21DD" w:rsidP="00EC2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1DD">
        <w:rPr>
          <w:rFonts w:ascii="Times New Roman" w:hAnsi="Times New Roman" w:cs="Times New Roman"/>
          <w:sz w:val="28"/>
          <w:szCs w:val="28"/>
        </w:rPr>
        <w:t>Прокурор Октябрьского района</w:t>
      </w:r>
    </w:p>
    <w:p w:rsidR="00EC21DD" w:rsidRDefault="00EC21DD" w:rsidP="00EC2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1DD">
        <w:rPr>
          <w:rFonts w:ascii="Times New Roman" w:hAnsi="Times New Roman" w:cs="Times New Roman"/>
          <w:sz w:val="28"/>
          <w:szCs w:val="28"/>
        </w:rPr>
        <w:t>советник юстиции</w:t>
      </w:r>
      <w:r w:rsidRPr="00EC21DD">
        <w:rPr>
          <w:rFonts w:ascii="Times New Roman" w:hAnsi="Times New Roman" w:cs="Times New Roman"/>
          <w:sz w:val="28"/>
          <w:szCs w:val="28"/>
        </w:rPr>
        <w:tab/>
      </w:r>
      <w:r w:rsidRPr="00EC21DD">
        <w:rPr>
          <w:rFonts w:ascii="Times New Roman" w:hAnsi="Times New Roman" w:cs="Times New Roman"/>
          <w:sz w:val="28"/>
          <w:szCs w:val="28"/>
        </w:rPr>
        <w:tab/>
      </w:r>
      <w:r w:rsidRPr="00EC21DD">
        <w:rPr>
          <w:rFonts w:ascii="Times New Roman" w:hAnsi="Times New Roman" w:cs="Times New Roman"/>
          <w:sz w:val="28"/>
          <w:szCs w:val="28"/>
        </w:rPr>
        <w:tab/>
      </w:r>
      <w:r w:rsidRPr="00EC21DD">
        <w:rPr>
          <w:rFonts w:ascii="Times New Roman" w:hAnsi="Times New Roman" w:cs="Times New Roman"/>
          <w:sz w:val="28"/>
          <w:szCs w:val="28"/>
        </w:rPr>
        <w:tab/>
      </w:r>
      <w:r w:rsidRPr="00EC21DD">
        <w:rPr>
          <w:rFonts w:ascii="Times New Roman" w:hAnsi="Times New Roman" w:cs="Times New Roman"/>
          <w:sz w:val="28"/>
          <w:szCs w:val="28"/>
        </w:rPr>
        <w:tab/>
      </w:r>
      <w:r w:rsidRPr="00EC21DD">
        <w:rPr>
          <w:rFonts w:ascii="Times New Roman" w:hAnsi="Times New Roman" w:cs="Times New Roman"/>
          <w:sz w:val="28"/>
          <w:szCs w:val="28"/>
        </w:rPr>
        <w:tab/>
      </w:r>
      <w:r w:rsidRPr="00EC21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21DD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Pr="00EC21DD">
        <w:rPr>
          <w:rFonts w:ascii="Times New Roman" w:hAnsi="Times New Roman" w:cs="Times New Roman"/>
          <w:sz w:val="28"/>
          <w:szCs w:val="28"/>
        </w:rPr>
        <w:t>Татауров</w:t>
      </w:r>
      <w:proofErr w:type="spellEnd"/>
    </w:p>
    <w:p w:rsidR="005F6C1C" w:rsidRDefault="005F6C1C" w:rsidP="00EC2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1C" w:rsidRDefault="005F6C1C" w:rsidP="00EC2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1C" w:rsidRDefault="005F6C1C" w:rsidP="00EC2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1C" w:rsidRPr="005F6C1C" w:rsidRDefault="005F6C1C" w:rsidP="00EC2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6C1C" w:rsidRPr="005F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DD"/>
    <w:rsid w:val="001F2D67"/>
    <w:rsid w:val="005F6C1C"/>
    <w:rsid w:val="00EC21DD"/>
    <w:rsid w:val="00F13CB6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tail-news-dep">
    <w:name w:val="detail-news-dep"/>
    <w:basedOn w:val="a0"/>
    <w:rsid w:val="00EC21DD"/>
  </w:style>
  <w:style w:type="character" w:customStyle="1" w:styleId="detail-news-date">
    <w:name w:val="detail-news-date"/>
    <w:basedOn w:val="a0"/>
    <w:rsid w:val="00EC21DD"/>
  </w:style>
  <w:style w:type="character" w:customStyle="1" w:styleId="detail-news-time">
    <w:name w:val="detail-news-time"/>
    <w:basedOn w:val="a0"/>
    <w:rsid w:val="00EC21DD"/>
  </w:style>
  <w:style w:type="paragraph" w:styleId="a3">
    <w:name w:val="Normal (Web)"/>
    <w:basedOn w:val="a"/>
    <w:uiPriority w:val="99"/>
    <w:semiHidden/>
    <w:unhideWhenUsed/>
    <w:rsid w:val="00EC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tail-news-dep">
    <w:name w:val="detail-news-dep"/>
    <w:basedOn w:val="a0"/>
    <w:rsid w:val="00EC21DD"/>
  </w:style>
  <w:style w:type="character" w:customStyle="1" w:styleId="detail-news-date">
    <w:name w:val="detail-news-date"/>
    <w:basedOn w:val="a0"/>
    <w:rsid w:val="00EC21DD"/>
  </w:style>
  <w:style w:type="character" w:customStyle="1" w:styleId="detail-news-time">
    <w:name w:val="detail-news-time"/>
    <w:basedOn w:val="a0"/>
    <w:rsid w:val="00EC21DD"/>
  </w:style>
  <w:style w:type="paragraph" w:styleId="a3">
    <w:name w:val="Normal (Web)"/>
    <w:basedOn w:val="a"/>
    <w:uiPriority w:val="99"/>
    <w:semiHidden/>
    <w:unhideWhenUsed/>
    <w:rsid w:val="00EC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2020-06-18T04:39:00Z</cp:lastPrinted>
  <dcterms:created xsi:type="dcterms:W3CDTF">2020-07-01T07:47:00Z</dcterms:created>
  <dcterms:modified xsi:type="dcterms:W3CDTF">2020-07-01T07:47:00Z</dcterms:modified>
</cp:coreProperties>
</file>